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D" w:rsidRPr="008B6763" w:rsidRDefault="0057634D" w:rsidP="0057634D">
      <w:pPr>
        <w:pStyle w:val="2"/>
        <w:spacing w:before="0" w:after="0"/>
        <w:jc w:val="right"/>
        <w:rPr>
          <w:rFonts w:ascii="Arial" w:hAnsi="Arial" w:cs="Arial"/>
          <w:color w:val="auto"/>
          <w:sz w:val="24"/>
          <w:szCs w:val="24"/>
        </w:rPr>
      </w:pPr>
      <w:r w:rsidRPr="008B6763">
        <w:rPr>
          <w:rFonts w:ascii="Arial" w:hAnsi="Arial" w:cs="Arial"/>
          <w:color w:val="auto"/>
          <w:sz w:val="24"/>
          <w:szCs w:val="24"/>
        </w:rPr>
        <w:t xml:space="preserve">         </w:t>
      </w:r>
    </w:p>
    <w:p w:rsidR="00E45CBD" w:rsidRDefault="0057634D" w:rsidP="004B1A0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D31948">
        <w:rPr>
          <w:rFonts w:ascii="Arial" w:hAnsi="Arial" w:cs="Arial"/>
          <w:b/>
          <w:color w:val="C0504D" w:themeColor="accent2"/>
          <w:sz w:val="28"/>
          <w:szCs w:val="28"/>
        </w:rPr>
        <w:t>ЯРОСЛАВИЯ</w:t>
      </w:r>
      <w:r w:rsidR="002509A7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="00401D25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B63CC3">
        <w:rPr>
          <w:rFonts w:ascii="Arial" w:hAnsi="Arial" w:cs="Arial"/>
          <w:b/>
          <w:color w:val="C0504D" w:themeColor="accent2"/>
          <w:sz w:val="28"/>
          <w:szCs w:val="28"/>
        </w:rPr>
        <w:t>ЗИМА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BE7903">
        <w:rPr>
          <w:rFonts w:ascii="Arial" w:hAnsi="Arial" w:cs="Arial"/>
          <w:bCs/>
          <w:color w:val="C0504D" w:themeColor="accent2"/>
        </w:rPr>
        <w:t>Иваново – Плес – Кострома – Ярославль – Ростов – Переславль-Залесский – Сергиев Посад</w:t>
      </w:r>
      <w:r w:rsidR="002509A7">
        <w:rPr>
          <w:rFonts w:ascii="Arial" w:hAnsi="Arial" w:cs="Arial"/>
          <w:bCs/>
          <w:color w:val="C0504D" w:themeColor="accent2"/>
        </w:rPr>
        <w:t xml:space="preserve"> </w:t>
      </w:r>
      <w:r w:rsidR="005914AE">
        <w:rPr>
          <w:rFonts w:ascii="Arial" w:hAnsi="Arial" w:cs="Arial"/>
          <w:bCs/>
          <w:color w:val="C0504D" w:themeColor="accent2"/>
        </w:rPr>
        <w:t>–</w:t>
      </w:r>
      <w:r w:rsidR="002509A7">
        <w:rPr>
          <w:rFonts w:ascii="Arial" w:hAnsi="Arial" w:cs="Arial"/>
          <w:bCs/>
          <w:color w:val="C0504D" w:themeColor="accent2"/>
        </w:rPr>
        <w:t xml:space="preserve"> </w:t>
      </w:r>
      <w:r w:rsidR="00A00D8A">
        <w:rPr>
          <w:rFonts w:ascii="Arial" w:hAnsi="Arial" w:cs="Arial"/>
          <w:bCs/>
          <w:color w:val="C0504D" w:themeColor="accent2"/>
        </w:rPr>
        <w:t>Гефсиманский скит</w:t>
      </w:r>
      <w:r w:rsidR="005914AE">
        <w:rPr>
          <w:rFonts w:ascii="Arial" w:hAnsi="Arial" w:cs="Arial"/>
          <w:bCs/>
          <w:color w:val="C0504D" w:themeColor="accent2"/>
        </w:rPr>
        <w:t xml:space="preserve"> – Калязин – Углич – Мышкин – </w:t>
      </w:r>
      <w:proofErr w:type="spellStart"/>
      <w:r w:rsidR="00B63CC3">
        <w:rPr>
          <w:rFonts w:ascii="Arial" w:hAnsi="Arial" w:cs="Arial"/>
          <w:bCs/>
          <w:color w:val="C0504D" w:themeColor="accent2"/>
        </w:rPr>
        <w:t>Мартыново</w:t>
      </w:r>
      <w:proofErr w:type="spellEnd"/>
      <w:r w:rsidR="008F09A0" w:rsidRPr="005914AE">
        <w:rPr>
          <w:rFonts w:ascii="Arial" w:hAnsi="Arial" w:cs="Arial"/>
          <w:bCs/>
          <w:color w:val="C00000"/>
        </w:rPr>
        <w:br/>
      </w:r>
      <w:r w:rsidR="00D31948">
        <w:rPr>
          <w:rFonts w:ascii="Arial" w:hAnsi="Arial" w:cs="Arial"/>
          <w:color w:val="943634" w:themeColor="accent2" w:themeShade="BF"/>
        </w:rPr>
        <w:t>5</w:t>
      </w:r>
      <w:r w:rsidR="00F14498">
        <w:rPr>
          <w:rFonts w:ascii="Arial" w:hAnsi="Arial" w:cs="Arial"/>
          <w:color w:val="943634" w:themeColor="accent2" w:themeShade="BF"/>
        </w:rPr>
        <w:t xml:space="preserve"> дн</w:t>
      </w:r>
      <w:r w:rsidR="002509A7">
        <w:rPr>
          <w:rFonts w:ascii="Arial" w:hAnsi="Arial" w:cs="Arial"/>
          <w:color w:val="943634" w:themeColor="accent2" w:themeShade="BF"/>
        </w:rPr>
        <w:t>ей</w:t>
      </w:r>
      <w:r w:rsidR="00F14498">
        <w:rPr>
          <w:rFonts w:ascii="Arial" w:hAnsi="Arial" w:cs="Arial"/>
          <w:color w:val="943634" w:themeColor="accent2" w:themeShade="BF"/>
        </w:rPr>
        <w:t>/</w:t>
      </w:r>
      <w:r w:rsidR="00D31948">
        <w:rPr>
          <w:rFonts w:ascii="Arial" w:hAnsi="Arial" w:cs="Arial"/>
          <w:color w:val="943634" w:themeColor="accent2" w:themeShade="BF"/>
        </w:rPr>
        <w:t>4</w:t>
      </w:r>
      <w:r w:rsidRPr="00596BC9">
        <w:rPr>
          <w:rFonts w:ascii="Arial" w:hAnsi="Arial" w:cs="Arial"/>
          <w:color w:val="943634" w:themeColor="accent2" w:themeShade="BF"/>
        </w:rPr>
        <w:t xml:space="preserve"> ноч</w:t>
      </w:r>
      <w:r w:rsidR="00D31948">
        <w:rPr>
          <w:rFonts w:ascii="Arial" w:hAnsi="Arial" w:cs="Arial"/>
          <w:color w:val="943634" w:themeColor="accent2" w:themeShade="BF"/>
        </w:rPr>
        <w:t>и</w:t>
      </w:r>
    </w:p>
    <w:p w:rsidR="00397C7B" w:rsidRPr="004B1A0D" w:rsidRDefault="00397C7B" w:rsidP="004B1A0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</w:p>
    <w:p w:rsidR="00227D33" w:rsidRDefault="00B63CC3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 w:rsidRPr="00B63CC3">
        <w:rPr>
          <w:rFonts w:ascii="Arial" w:hAnsi="Arial" w:cs="Arial"/>
          <w:color w:val="943634" w:themeColor="accent2" w:themeShade="BF"/>
        </w:rPr>
        <w:t>12-</w:t>
      </w:r>
      <w:r w:rsidR="004B1A0D">
        <w:rPr>
          <w:rFonts w:ascii="Arial" w:hAnsi="Arial" w:cs="Arial"/>
          <w:color w:val="943634" w:themeColor="accent2" w:themeShade="BF"/>
        </w:rPr>
        <w:t>16</w:t>
      </w:r>
      <w:r w:rsidRPr="00B63CC3">
        <w:rPr>
          <w:rFonts w:ascii="Arial" w:hAnsi="Arial" w:cs="Arial"/>
          <w:color w:val="943634" w:themeColor="accent2" w:themeShade="BF"/>
        </w:rPr>
        <w:t>/02, 25-</w:t>
      </w:r>
      <w:r w:rsidR="004B1A0D">
        <w:rPr>
          <w:rFonts w:ascii="Arial" w:hAnsi="Arial" w:cs="Arial"/>
          <w:color w:val="943634" w:themeColor="accent2" w:themeShade="BF"/>
        </w:rPr>
        <w:t>29</w:t>
      </w:r>
      <w:r w:rsidRPr="00B63CC3">
        <w:rPr>
          <w:rFonts w:ascii="Arial" w:hAnsi="Arial" w:cs="Arial"/>
          <w:color w:val="943634" w:themeColor="accent2" w:themeShade="BF"/>
        </w:rPr>
        <w:t>/03, 08-</w:t>
      </w:r>
      <w:r w:rsidR="004B1A0D">
        <w:rPr>
          <w:rFonts w:ascii="Arial" w:hAnsi="Arial" w:cs="Arial"/>
          <w:color w:val="943634" w:themeColor="accent2" w:themeShade="BF"/>
        </w:rPr>
        <w:t>12</w:t>
      </w:r>
      <w:r w:rsidRPr="00B63CC3">
        <w:rPr>
          <w:rFonts w:ascii="Arial" w:hAnsi="Arial" w:cs="Arial"/>
          <w:color w:val="943634" w:themeColor="accent2" w:themeShade="BF"/>
        </w:rPr>
        <w:t>/04, 22-</w:t>
      </w:r>
      <w:r w:rsidR="004B1A0D">
        <w:rPr>
          <w:rFonts w:ascii="Arial" w:hAnsi="Arial" w:cs="Arial"/>
          <w:color w:val="943634" w:themeColor="accent2" w:themeShade="BF"/>
        </w:rPr>
        <w:t>26</w:t>
      </w:r>
      <w:r w:rsidRPr="00B63CC3">
        <w:rPr>
          <w:rFonts w:ascii="Arial" w:hAnsi="Arial" w:cs="Arial"/>
          <w:color w:val="943634" w:themeColor="accent2" w:themeShade="BF"/>
        </w:rPr>
        <w:t>/04, 13-</w:t>
      </w:r>
      <w:r w:rsidR="004B1A0D">
        <w:rPr>
          <w:rFonts w:ascii="Arial" w:hAnsi="Arial" w:cs="Arial"/>
          <w:color w:val="943634" w:themeColor="accent2" w:themeShade="BF"/>
        </w:rPr>
        <w:t>17</w:t>
      </w:r>
      <w:r w:rsidRPr="00B63CC3">
        <w:rPr>
          <w:rFonts w:ascii="Arial" w:hAnsi="Arial" w:cs="Arial"/>
          <w:color w:val="943634" w:themeColor="accent2" w:themeShade="BF"/>
        </w:rPr>
        <w:t>/05, 27-</w:t>
      </w:r>
      <w:r w:rsidR="004B1A0D">
        <w:rPr>
          <w:rFonts w:ascii="Arial" w:hAnsi="Arial" w:cs="Arial"/>
          <w:color w:val="943634" w:themeColor="accent2" w:themeShade="BF"/>
        </w:rPr>
        <w:t>31</w:t>
      </w:r>
      <w:r w:rsidRPr="00B63CC3">
        <w:rPr>
          <w:rFonts w:ascii="Arial" w:hAnsi="Arial" w:cs="Arial"/>
          <w:color w:val="943634" w:themeColor="accent2" w:themeShade="BF"/>
        </w:rPr>
        <w:t>/05, 09-1</w:t>
      </w:r>
      <w:r w:rsidR="00EE6644">
        <w:rPr>
          <w:rFonts w:ascii="Arial" w:hAnsi="Arial" w:cs="Arial"/>
          <w:color w:val="943634" w:themeColor="accent2" w:themeShade="BF"/>
        </w:rPr>
        <w:t>3</w:t>
      </w:r>
      <w:r w:rsidRPr="00B63CC3">
        <w:rPr>
          <w:rFonts w:ascii="Arial" w:hAnsi="Arial" w:cs="Arial"/>
          <w:color w:val="943634" w:themeColor="accent2" w:themeShade="BF"/>
        </w:rPr>
        <w:t>/</w:t>
      </w:r>
      <w:r w:rsidR="00EE6644">
        <w:rPr>
          <w:rFonts w:ascii="Arial" w:hAnsi="Arial" w:cs="Arial"/>
          <w:color w:val="943634" w:themeColor="accent2" w:themeShade="BF"/>
        </w:rPr>
        <w:t>09</w:t>
      </w:r>
      <w:r w:rsidRPr="00B63CC3">
        <w:rPr>
          <w:rFonts w:ascii="Arial" w:hAnsi="Arial" w:cs="Arial"/>
          <w:color w:val="943634" w:themeColor="accent2" w:themeShade="BF"/>
        </w:rPr>
        <w:t>, 23-2</w:t>
      </w:r>
      <w:r w:rsidR="004B1A0D">
        <w:rPr>
          <w:rFonts w:ascii="Arial" w:hAnsi="Arial" w:cs="Arial"/>
          <w:color w:val="943634" w:themeColor="accent2" w:themeShade="BF"/>
        </w:rPr>
        <w:t>7</w:t>
      </w:r>
      <w:r w:rsidRPr="00B63CC3">
        <w:rPr>
          <w:rFonts w:ascii="Arial" w:hAnsi="Arial" w:cs="Arial"/>
          <w:color w:val="943634" w:themeColor="accent2" w:themeShade="BF"/>
        </w:rPr>
        <w:t>/09, 14-1</w:t>
      </w:r>
      <w:r w:rsidR="004B1A0D">
        <w:rPr>
          <w:rFonts w:ascii="Arial" w:hAnsi="Arial" w:cs="Arial"/>
          <w:color w:val="943634" w:themeColor="accent2" w:themeShade="BF"/>
        </w:rPr>
        <w:t>8</w:t>
      </w:r>
      <w:r w:rsidRPr="00B63CC3">
        <w:rPr>
          <w:rFonts w:ascii="Arial" w:hAnsi="Arial" w:cs="Arial"/>
          <w:color w:val="943634" w:themeColor="accent2" w:themeShade="BF"/>
        </w:rPr>
        <w:t>/1</w:t>
      </w:r>
      <w:r>
        <w:rPr>
          <w:rFonts w:ascii="Arial" w:hAnsi="Arial" w:cs="Arial"/>
          <w:color w:val="943634" w:themeColor="accent2" w:themeShade="BF"/>
        </w:rPr>
        <w:t>0, 28/10</w:t>
      </w:r>
      <w:r w:rsidR="004B1A0D">
        <w:rPr>
          <w:rFonts w:ascii="Arial" w:hAnsi="Arial" w:cs="Arial"/>
          <w:color w:val="943634" w:themeColor="accent2" w:themeShade="BF"/>
        </w:rPr>
        <w:t>-01/11</w:t>
      </w:r>
      <w:r>
        <w:rPr>
          <w:rFonts w:ascii="Arial" w:hAnsi="Arial" w:cs="Arial"/>
          <w:color w:val="943634" w:themeColor="accent2" w:themeShade="BF"/>
        </w:rPr>
        <w:t>, 18-2</w:t>
      </w:r>
      <w:r w:rsidR="004B1A0D">
        <w:rPr>
          <w:rFonts w:ascii="Arial" w:hAnsi="Arial" w:cs="Arial"/>
          <w:color w:val="943634" w:themeColor="accent2" w:themeShade="BF"/>
        </w:rPr>
        <w:t>2</w:t>
      </w:r>
      <w:r>
        <w:rPr>
          <w:rFonts w:ascii="Arial" w:hAnsi="Arial" w:cs="Arial"/>
          <w:color w:val="943634" w:themeColor="accent2" w:themeShade="BF"/>
        </w:rPr>
        <w:t>/11, 09-1</w:t>
      </w:r>
      <w:r w:rsidR="004B1A0D">
        <w:rPr>
          <w:rFonts w:ascii="Arial" w:hAnsi="Arial" w:cs="Arial"/>
          <w:color w:val="943634" w:themeColor="accent2" w:themeShade="BF"/>
        </w:rPr>
        <w:t>3</w:t>
      </w:r>
      <w:r>
        <w:rPr>
          <w:rFonts w:ascii="Arial" w:hAnsi="Arial" w:cs="Arial"/>
          <w:color w:val="943634" w:themeColor="accent2" w:themeShade="BF"/>
        </w:rPr>
        <w:t>/12</w:t>
      </w:r>
      <w:r w:rsidRPr="00B63CC3">
        <w:rPr>
          <w:rFonts w:ascii="Arial" w:hAnsi="Arial" w:cs="Arial"/>
          <w:color w:val="943634" w:themeColor="accent2" w:themeShade="BF"/>
        </w:rPr>
        <w:t xml:space="preserve"> </w:t>
      </w:r>
      <w:r w:rsidR="00BC133A">
        <w:rPr>
          <w:rFonts w:ascii="Arial" w:hAnsi="Arial" w:cs="Arial"/>
          <w:color w:val="943634" w:themeColor="accent2" w:themeShade="BF"/>
        </w:rPr>
        <w:t>20</w:t>
      </w:r>
      <w:r w:rsidR="00480693">
        <w:rPr>
          <w:rFonts w:ascii="Arial" w:hAnsi="Arial" w:cs="Arial"/>
          <w:color w:val="943634" w:themeColor="accent2" w:themeShade="BF"/>
        </w:rPr>
        <w:t>20</w:t>
      </w:r>
      <w:r w:rsidR="00BC133A">
        <w:rPr>
          <w:rFonts w:ascii="Arial" w:hAnsi="Arial" w:cs="Arial"/>
          <w:color w:val="943634" w:themeColor="accent2" w:themeShade="BF"/>
        </w:rPr>
        <w:t xml:space="preserve"> г.</w:t>
      </w:r>
    </w:p>
    <w:p w:rsidR="00397C7B" w:rsidRDefault="00397C7B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AC059E" w:rsidRDefault="00397C7B" w:rsidP="00397C7B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                  </w:t>
      </w:r>
      <w:r w:rsidR="0057634D" w:rsidRPr="00397C7B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397C7B" w:rsidRPr="00397C7B" w:rsidRDefault="00397C7B" w:rsidP="00397C7B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01D25" w:rsidRPr="00E40959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7-15</w:t>
      </w:r>
      <w:r w:rsidRPr="00E40959">
        <w:rPr>
          <w:rFonts w:ascii="Arial" w:hAnsi="Arial" w:cs="Arial"/>
          <w:i/>
          <w:color w:val="000000"/>
          <w:sz w:val="20"/>
          <w:szCs w:val="20"/>
        </w:rPr>
        <w:t xml:space="preserve"> Отправление из Москвы, Курский вокзал, скоростной поезд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</w:t>
      </w:r>
      <w:r w:rsidRPr="00E409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«ЛАСТОЧКА» (включено в стоимость)</w:t>
      </w:r>
    </w:p>
    <w:p w:rsidR="00401D25" w:rsidRPr="00E40959" w:rsidRDefault="00401D25" w:rsidP="00401D25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 w:rsidRPr="00E40959">
        <w:rPr>
          <w:rFonts w:ascii="Arial" w:hAnsi="Arial" w:cs="Arial"/>
          <w:b/>
          <w:i/>
          <w:color w:val="000000"/>
          <w:sz w:val="20"/>
          <w:szCs w:val="20"/>
        </w:rPr>
        <w:t>9-00</w:t>
      </w:r>
      <w:r w:rsidRPr="00E40959">
        <w:rPr>
          <w:rFonts w:ascii="Arial" w:hAnsi="Arial" w:cs="Arial"/>
          <w:i/>
          <w:color w:val="000000"/>
          <w:sz w:val="20"/>
          <w:szCs w:val="20"/>
        </w:rPr>
        <w:t xml:space="preserve"> Встреча на ж/д вокзале Владимир, в зале пригородных касс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гид с табличкой </w:t>
      </w:r>
      <w:r w:rsidRPr="00E40959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«Истоки Золотого Кольца».</w:t>
      </w:r>
    </w:p>
    <w:p w:rsidR="00401D25" w:rsidRPr="00E40959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Русский Манчестер. 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401D25" w:rsidRDefault="00401D25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до нас художник Исаак Левитан.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Увидите жилые дома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плёсского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купечества — великолепные образцы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русского классицизма и барокко.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горе Свободы находится старейший храм города -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Успенский собор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1699 г. - самая древняя достопримечательность городского зодч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ества. Сразу по маршруту у нас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Музейно-выставочный комплекс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“Присутственные места”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На входе вас встретит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памятник Василию I.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На набережной расположился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мемориальный дом музей великого художника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И.И.Левитана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</w:t>
      </w:r>
      <w:r w:rsidR="00397C7B" w:rsidRPr="00397C7B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«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Плесская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кошка» и «Дачница». 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музейный**:</w:t>
      </w:r>
    </w:p>
    <w:p w:rsidR="00401D25" w:rsidRPr="00056437" w:rsidRDefault="00401D25" w:rsidP="00401D25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401D25" w:rsidRPr="00056437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401D25" w:rsidRPr="00E40959" w:rsidRDefault="00401D25" w:rsidP="00401D25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401D25" w:rsidRPr="00E40959" w:rsidRDefault="00401D25" w:rsidP="00401D25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 обеде вы сможете оценить фирменные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плесские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щучьи котлетки из свежей волжской рыбки. </w:t>
      </w:r>
    </w:p>
    <w:p w:rsidR="00401D25" w:rsidRDefault="00401D25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01D25" w:rsidRPr="00E40959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Переезд в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  называют центральную площадь Костромы, на самом деле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. Благодаря 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401D25" w:rsidRPr="00E40959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401D25" w:rsidRDefault="00401D25" w:rsidP="00401D2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Pr="00E40959" w:rsidRDefault="00401D25" w:rsidP="00401D2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401D25" w:rsidRPr="00056437" w:rsidRDefault="00401D25" w:rsidP="00401D25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401D25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401D25" w:rsidRPr="00F02DCF" w:rsidRDefault="00401D25" w:rsidP="00401D25">
      <w:pPr>
        <w:jc w:val="both"/>
        <w:rPr>
          <w:rFonts w:ascii="Arial" w:hAnsi="Arial" w:cs="Arial"/>
          <w:sz w:val="20"/>
          <w:szCs w:val="20"/>
        </w:rPr>
      </w:pPr>
    </w:p>
    <w:p w:rsidR="00401D25" w:rsidRPr="00E40959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  <w:r w:rsidRPr="00E40959">
        <w:rPr>
          <w:rFonts w:ascii="Arial" w:hAnsi="Arial" w:cs="Arial"/>
          <w:color w:val="0D1433"/>
          <w:sz w:val="20"/>
          <w:szCs w:val="20"/>
          <w:shd w:val="clear" w:color="auto" w:fill="FFFFFF"/>
        </w:rPr>
        <w:t xml:space="preserve"> 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C362B3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Святой Георгий 4*, </w:t>
      </w:r>
      <w:r w:rsidRPr="006B242F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3*, Спорт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>
        <w:rPr>
          <w:rFonts w:ascii="Arial" w:hAnsi="Arial" w:cs="Arial"/>
          <w:bCs/>
          <w:sz w:val="20"/>
          <w:szCs w:val="20"/>
        </w:rPr>
        <w:t>Ассорти</w:t>
      </w:r>
      <w:r w:rsidRPr="00E40959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401D25" w:rsidRPr="00E40959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01D25" w:rsidRDefault="00397C7B" w:rsidP="00397C7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 </w:t>
      </w:r>
      <w:r w:rsidR="00401D25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>2 день</w:t>
      </w:r>
    </w:p>
    <w:p w:rsidR="00397C7B" w:rsidRPr="00E40959" w:rsidRDefault="00397C7B" w:rsidP="00397C7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bCs/>
          <w:sz w:val="20"/>
          <w:szCs w:val="20"/>
        </w:rPr>
        <w:t xml:space="preserve">Завтрак.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 xml:space="preserve">й Всемирной </w:t>
      </w:r>
      <w:r>
        <w:rPr>
          <w:rFonts w:ascii="Arial" w:hAnsi="Arial" w:cs="Arial"/>
          <w:sz w:val="20"/>
          <w:szCs w:val="20"/>
        </w:rPr>
        <w:lastRenderedPageBreak/>
        <w:t>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</w:t>
      </w:r>
      <w:r>
        <w:rPr>
          <w:rFonts w:ascii="Arial" w:hAnsi="Arial" w:cs="Arial"/>
          <w:sz w:val="20"/>
          <w:szCs w:val="20"/>
        </w:rPr>
        <w:t>ой стрелкой,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Ильи Пророка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401D25" w:rsidRPr="00056437" w:rsidRDefault="00401D25" w:rsidP="00401D25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401D25" w:rsidRPr="00056437" w:rsidRDefault="00401D25" w:rsidP="00401D25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401D25" w:rsidRPr="00E40959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7C472B" w:rsidRPr="00C84913" w:rsidRDefault="007C472B" w:rsidP="007C472B">
      <w:pPr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</w:rPr>
        <w:t>Дегустация ватрушек у Ивана Царевича</w:t>
      </w:r>
    </w:p>
    <w:p w:rsidR="007C472B" w:rsidRDefault="007C472B" w:rsidP="007C472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13360">
        <w:rPr>
          <w:rFonts w:ascii="Arial" w:hAnsi="Arial" w:cs="Arial"/>
          <w:sz w:val="20"/>
          <w:szCs w:val="20"/>
        </w:rPr>
        <w:t>Иван Царевич гостей встречает</w:t>
      </w:r>
      <w:r>
        <w:rPr>
          <w:rFonts w:ascii="Arial" w:hAnsi="Arial" w:cs="Arial"/>
          <w:sz w:val="20"/>
          <w:szCs w:val="20"/>
        </w:rPr>
        <w:t>,</w:t>
      </w:r>
      <w:r w:rsidRPr="00613360">
        <w:rPr>
          <w:rFonts w:ascii="Arial" w:hAnsi="Arial" w:cs="Arial"/>
          <w:sz w:val="20"/>
          <w:szCs w:val="20"/>
        </w:rPr>
        <w:t xml:space="preserve"> царским сбитнем с ватрушками пышными угощает. Ватрушки разные, </w:t>
      </w:r>
      <w:r>
        <w:rPr>
          <w:rFonts w:ascii="Arial" w:hAnsi="Arial" w:cs="Arial"/>
          <w:sz w:val="20"/>
          <w:szCs w:val="20"/>
        </w:rPr>
        <w:t>с душой</w:t>
      </w:r>
      <w:r w:rsidRPr="00613360">
        <w:rPr>
          <w:rFonts w:ascii="Arial" w:hAnsi="Arial" w:cs="Arial"/>
          <w:sz w:val="20"/>
          <w:szCs w:val="20"/>
        </w:rPr>
        <w:t xml:space="preserve"> пекутся - самыми вкусными зовутся, а сбитень сладкий пьется гладко.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>, который мы посетим с экскурси</w:t>
      </w:r>
      <w:r>
        <w:rPr>
          <w:rFonts w:ascii="Arial" w:hAnsi="Arial" w:cs="Arial"/>
          <w:color w:val="000000"/>
          <w:sz w:val="20"/>
          <w:szCs w:val="20"/>
        </w:rPr>
        <w:t>ей. И пусть сам город только по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401D25" w:rsidRPr="006A3D4E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01D25" w:rsidRPr="00E40959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E40959">
        <w:rPr>
          <w:rFonts w:ascii="Arial" w:hAnsi="Arial" w:cs="Arial"/>
          <w:b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-Преображенский собор, свидетель многих исторических событий.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Pr="00E07A8D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 гостинице</w:t>
      </w:r>
      <w:r w:rsidRPr="00E07A8D">
        <w:rPr>
          <w:rFonts w:ascii="Arial" w:hAnsi="Arial" w:cs="Arial"/>
          <w:bCs/>
          <w:sz w:val="20"/>
          <w:szCs w:val="20"/>
        </w:rPr>
        <w:t xml:space="preserve"> Центральная </w:t>
      </w:r>
      <w:r>
        <w:rPr>
          <w:rFonts w:ascii="Arial" w:hAnsi="Arial" w:cs="Arial"/>
          <w:bCs/>
          <w:sz w:val="20"/>
          <w:szCs w:val="20"/>
        </w:rPr>
        <w:t>3*</w:t>
      </w:r>
      <w:r w:rsidRPr="00E07A8D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r w:rsidRPr="00E07A8D">
        <w:rPr>
          <w:rFonts w:ascii="Arial" w:hAnsi="Arial" w:cs="Arial"/>
          <w:bCs/>
          <w:sz w:val="20"/>
          <w:szCs w:val="20"/>
        </w:rPr>
        <w:t>Посадский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A8D">
        <w:rPr>
          <w:rFonts w:ascii="Arial" w:hAnsi="Arial" w:cs="Arial"/>
          <w:bCs/>
          <w:sz w:val="20"/>
          <w:szCs w:val="20"/>
        </w:rPr>
        <w:t xml:space="preserve">/Гостевой дом Шишкина), 4-х </w:t>
      </w:r>
      <w:r>
        <w:rPr>
          <w:rFonts w:ascii="Arial" w:hAnsi="Arial" w:cs="Arial"/>
          <w:bCs/>
          <w:sz w:val="20"/>
          <w:szCs w:val="20"/>
        </w:rPr>
        <w:t xml:space="preserve">– 6 </w:t>
      </w:r>
      <w:r w:rsidRPr="00E07A8D">
        <w:rPr>
          <w:rFonts w:ascii="Arial" w:hAnsi="Arial" w:cs="Arial"/>
          <w:bCs/>
          <w:sz w:val="20"/>
          <w:szCs w:val="20"/>
        </w:rPr>
        <w:t>местные номера – хостелы (Посадский/Очарованный странник/</w:t>
      </w:r>
      <w:proofErr w:type="spellStart"/>
      <w:r w:rsidRPr="00E07A8D"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E07A8D">
        <w:rPr>
          <w:rFonts w:ascii="Arial" w:hAnsi="Arial" w:cs="Arial"/>
          <w:bCs/>
          <w:sz w:val="20"/>
          <w:szCs w:val="20"/>
        </w:rPr>
        <w:t>).</w:t>
      </w:r>
      <w:r w:rsidRPr="00E07A8D">
        <w:rPr>
          <w:rFonts w:ascii="Arial" w:hAnsi="Arial" w:cs="Arial"/>
          <w:sz w:val="20"/>
          <w:szCs w:val="20"/>
        </w:rPr>
        <w:t xml:space="preserve">  </w:t>
      </w:r>
      <w:r w:rsidRPr="00E07A8D">
        <w:rPr>
          <w:rFonts w:ascii="Arial" w:hAnsi="Arial" w:cs="Arial"/>
          <w:b/>
          <w:sz w:val="20"/>
          <w:szCs w:val="20"/>
        </w:rPr>
        <w:t>Ужин*.</w:t>
      </w:r>
    </w:p>
    <w:p w:rsidR="00397C7B" w:rsidRDefault="00397C7B" w:rsidP="00397C7B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01D25" w:rsidRPr="003263FD" w:rsidRDefault="00397C7B" w:rsidP="00397C7B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     </w:t>
      </w:r>
      <w:r w:rsidR="00401D25">
        <w:rPr>
          <w:rFonts w:ascii="Arial" w:hAnsi="Arial" w:cs="Arial"/>
          <w:b/>
          <w:bCs/>
          <w:color w:val="C0504D" w:themeColor="accent2"/>
          <w:sz w:val="20"/>
          <w:szCs w:val="20"/>
        </w:rPr>
        <w:t>3</w:t>
      </w:r>
      <w:r w:rsidR="00401D25" w:rsidRPr="003263FD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01D25" w:rsidRPr="008223EF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Завтрак. </w:t>
      </w:r>
      <w:r w:rsidRPr="00E07A8D">
        <w:rPr>
          <w:rFonts w:ascii="Arial" w:hAnsi="Arial" w:cs="Arial"/>
          <w:b/>
          <w:color w:val="C00000"/>
          <w:sz w:val="20"/>
          <w:szCs w:val="20"/>
        </w:rPr>
        <w:t>Сергиев Посад</w:t>
      </w:r>
      <w:r w:rsidRPr="00E07A8D">
        <w:rPr>
          <w:rFonts w:ascii="Arial" w:hAnsi="Arial" w:cs="Arial"/>
          <w:sz w:val="20"/>
          <w:szCs w:val="20"/>
        </w:rPr>
        <w:t xml:space="preserve">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 </w:t>
      </w:r>
      <w:r w:rsidRPr="00E07A8D">
        <w:rPr>
          <w:rFonts w:ascii="Arial" w:hAnsi="Arial" w:cs="Arial"/>
          <w:b/>
          <w:sz w:val="20"/>
          <w:szCs w:val="20"/>
        </w:rPr>
        <w:t>Экскурсия по Троице-Сергиевой Лавре.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B242F">
        <w:rPr>
          <w:rFonts w:ascii="Arial" w:hAnsi="Arial" w:cs="Arial"/>
          <w:b/>
          <w:sz w:val="20"/>
          <w:szCs w:val="20"/>
        </w:rPr>
        <w:t>Музей Сергиевская кухмистерская</w:t>
      </w:r>
      <w:r>
        <w:rPr>
          <w:rFonts w:ascii="Arial" w:hAnsi="Arial" w:cs="Arial"/>
          <w:b/>
          <w:sz w:val="20"/>
          <w:szCs w:val="20"/>
        </w:rPr>
        <w:t>.</w:t>
      </w:r>
    </w:p>
    <w:p w:rsidR="00401D25" w:rsidRPr="006B242F" w:rsidRDefault="00401D25" w:rsidP="00401D2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6B242F">
        <w:rPr>
          <w:rFonts w:ascii="Arial" w:hAnsi="Arial" w:cs="Arial"/>
          <w:sz w:val="20"/>
          <w:szCs w:val="20"/>
        </w:rPr>
        <w:t>ы познакомитесь с уникальной коллекцией чугунных плит, предназначенных для приготовления еды</w:t>
      </w:r>
      <w:r>
        <w:rPr>
          <w:rFonts w:ascii="Arial" w:hAnsi="Arial" w:cs="Arial"/>
          <w:sz w:val="20"/>
          <w:szCs w:val="20"/>
        </w:rPr>
        <w:t xml:space="preserve">. Узнаете, </w:t>
      </w:r>
      <w:r w:rsidRPr="006B242F">
        <w:rPr>
          <w:rFonts w:ascii="Arial" w:hAnsi="Arial" w:cs="Arial"/>
          <w:sz w:val="20"/>
          <w:szCs w:val="20"/>
        </w:rPr>
        <w:t>как делали мороженое и сохраняли продукты свежими без электрических холодильников. Увидите интересные аппараты, предназначенные для нарезания, перемалывания продуктов и разных других процессов. В уютной гостиной вы узнаете о том, как делалась карамель более 150-ти лет назад и сможете ее попробовать за чаем из самовара.</w:t>
      </w:r>
    </w:p>
    <w:p w:rsidR="00401D25" w:rsidRPr="006B242F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401D25" w:rsidRPr="00E07A8D" w:rsidRDefault="00401D25" w:rsidP="00401D25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Обед в монастырской трапезной</w:t>
      </w:r>
      <w:r w:rsidRPr="00E07A8D">
        <w:rPr>
          <w:rFonts w:ascii="Arial" w:hAnsi="Arial" w:cs="Arial"/>
          <w:b/>
          <w:sz w:val="20"/>
          <w:szCs w:val="20"/>
        </w:rPr>
        <w:t>.</w:t>
      </w:r>
      <w:r w:rsidRPr="00E07A8D">
        <w:rPr>
          <w:rFonts w:ascii="Arial" w:hAnsi="Arial" w:cs="Arial"/>
          <w:sz w:val="20"/>
          <w:szCs w:val="20"/>
        </w:rPr>
        <w:t xml:space="preserve"> </w:t>
      </w: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 </w:t>
      </w:r>
    </w:p>
    <w:p w:rsidR="00401D25" w:rsidRDefault="00401D25" w:rsidP="00401D25">
      <w:pPr>
        <w:tabs>
          <w:tab w:val="left" w:pos="540"/>
        </w:tabs>
        <w:jc w:val="both"/>
        <w:rPr>
          <w:rStyle w:val="a4"/>
          <w:rFonts w:ascii="Arial" w:hAnsi="Arial" w:cs="Arial"/>
          <w:b/>
          <w:i w:val="0"/>
          <w:color w:val="C00000"/>
          <w:sz w:val="20"/>
          <w:szCs w:val="20"/>
        </w:rPr>
      </w:pPr>
      <w:r>
        <w:rPr>
          <w:rStyle w:val="a4"/>
          <w:rFonts w:ascii="Arial" w:hAnsi="Arial" w:cs="Arial"/>
          <w:i w:val="0"/>
          <w:color w:val="000000"/>
          <w:sz w:val="20"/>
          <w:szCs w:val="20"/>
        </w:rPr>
        <w:t>Э</w:t>
      </w: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кскурсия в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Гефсиманский </w:t>
      </w:r>
      <w:r>
        <w:rPr>
          <w:rStyle w:val="a4"/>
          <w:rFonts w:ascii="Arial" w:hAnsi="Arial" w:cs="Arial"/>
          <w:b/>
          <w:i w:val="0"/>
          <w:sz w:val="20"/>
          <w:szCs w:val="20"/>
        </w:rPr>
        <w:t xml:space="preserve">Черниговский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скит.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>Удивитель</w:t>
      </w:r>
      <w:r>
        <w:rPr>
          <w:rStyle w:val="a4"/>
          <w:rFonts w:ascii="Arial" w:hAnsi="Arial" w:cs="Arial"/>
          <w:i w:val="0"/>
          <w:sz w:val="20"/>
          <w:szCs w:val="20"/>
        </w:rPr>
        <w:t>н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ое место, названное в честь Иерусалимского сада и чудотворной иконы. </w:t>
      </w:r>
      <w:r>
        <w:rPr>
          <w:rStyle w:val="a4"/>
          <w:rFonts w:ascii="Arial" w:hAnsi="Arial" w:cs="Arial"/>
          <w:i w:val="0"/>
          <w:sz w:val="20"/>
          <w:szCs w:val="20"/>
        </w:rPr>
        <w:t xml:space="preserve">Здесь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из источника </w:t>
      </w:r>
      <w:r>
        <w:rPr>
          <w:rStyle w:val="a4"/>
          <w:rFonts w:ascii="Arial" w:hAnsi="Arial" w:cs="Arial"/>
          <w:i w:val="0"/>
          <w:sz w:val="20"/>
          <w:szCs w:val="20"/>
        </w:rPr>
        <w:t>бьет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т</w:t>
      </w:r>
      <w:r>
        <w:rPr>
          <w:rStyle w:val="a4"/>
          <w:rFonts w:ascii="Arial" w:hAnsi="Arial" w:cs="Arial"/>
          <w:i w:val="0"/>
          <w:sz w:val="20"/>
          <w:szCs w:val="20"/>
        </w:rPr>
        <w:t>а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сам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целебн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вод</w:t>
      </w:r>
      <w:r>
        <w:rPr>
          <w:rStyle w:val="a4"/>
          <w:rFonts w:ascii="Arial" w:hAnsi="Arial" w:cs="Arial"/>
          <w:i w:val="0"/>
          <w:sz w:val="20"/>
          <w:szCs w:val="20"/>
        </w:rPr>
        <w:t>а, а монах по сводчатым коридорам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проведет вас в целый подземный комплекс из пещерных храмов и </w:t>
      </w:r>
      <w:r>
        <w:rPr>
          <w:rStyle w:val="a4"/>
          <w:rFonts w:ascii="Arial" w:hAnsi="Arial" w:cs="Arial"/>
          <w:i w:val="0"/>
          <w:sz w:val="20"/>
          <w:szCs w:val="20"/>
        </w:rPr>
        <w:t>келий, соединенных запутанными ходами.</w:t>
      </w:r>
    </w:p>
    <w:p w:rsidR="00401D25" w:rsidRPr="00043CC8" w:rsidRDefault="00401D25" w:rsidP="00401D2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401D2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401D25" w:rsidRPr="00AC1355" w:rsidRDefault="00401D25" w:rsidP="00401D2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AC1355">
        <w:rPr>
          <w:rFonts w:ascii="Arial" w:hAnsi="Arial" w:cs="Arial"/>
          <w:b/>
          <w:sz w:val="20"/>
          <w:szCs w:val="20"/>
        </w:rPr>
        <w:lastRenderedPageBreak/>
        <w:t>Дегустация монастырского хлеба</w:t>
      </w:r>
    </w:p>
    <w:p w:rsidR="007D0C50" w:rsidRDefault="00401D25" w:rsidP="00401D25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 w:rsidRPr="00AC1355">
        <w:rPr>
          <w:rFonts w:ascii="Arial" w:hAnsi="Arial" w:cs="Arial"/>
          <w:sz w:val="20"/>
          <w:szCs w:val="20"/>
        </w:rPr>
        <w:t>Печь хлеб в русских монастырях – древняя традиция, которая не изжила себя и до нашего времени. В монастырской обители для вас монахи по старинным рецептам изготавливают самые разнообразные хлеба. Вкус хлеба из этих печей не похож ни на один другой.</w:t>
      </w:r>
    </w:p>
    <w:p w:rsidR="004B1A0D" w:rsidRDefault="004B1A0D" w:rsidP="004B1A0D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B1A0D" w:rsidRDefault="004B1A0D" w:rsidP="004B1A0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>
        <w:rPr>
          <w:rFonts w:ascii="Arial" w:hAnsi="Arial" w:cs="Arial"/>
          <w:b/>
          <w:color w:val="C00000"/>
          <w:sz w:val="20"/>
          <w:szCs w:val="20"/>
        </w:rPr>
        <w:t>Москву</w:t>
      </w:r>
      <w:r w:rsidRPr="00E40959">
        <w:rPr>
          <w:rFonts w:ascii="Arial" w:hAnsi="Arial" w:cs="Arial"/>
          <w:b/>
          <w:color w:val="C00000"/>
          <w:sz w:val="20"/>
          <w:szCs w:val="20"/>
        </w:rPr>
        <w:t>.</w:t>
      </w:r>
    </w:p>
    <w:p w:rsidR="004B1A0D" w:rsidRDefault="004B1A0D" w:rsidP="004B1A0D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Pr="00E07A8D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 гостинице</w:t>
      </w:r>
      <w:r w:rsidRPr="00E07A8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Космос 3*</w:t>
      </w:r>
      <w:r w:rsidRPr="00E07A8D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Резервные: Катюша/Золотой колос</w:t>
      </w:r>
      <w:r w:rsidRPr="00E07A8D">
        <w:rPr>
          <w:rFonts w:ascii="Arial" w:hAnsi="Arial" w:cs="Arial"/>
          <w:bCs/>
          <w:sz w:val="20"/>
          <w:szCs w:val="20"/>
        </w:rPr>
        <w:t xml:space="preserve">), 4-х </w:t>
      </w:r>
      <w:r>
        <w:rPr>
          <w:rFonts w:ascii="Arial" w:hAnsi="Arial" w:cs="Arial"/>
          <w:bCs/>
          <w:sz w:val="20"/>
          <w:szCs w:val="20"/>
        </w:rPr>
        <w:t xml:space="preserve">– 6 </w:t>
      </w:r>
      <w:r w:rsidRPr="00E07A8D">
        <w:rPr>
          <w:rFonts w:ascii="Arial" w:hAnsi="Arial" w:cs="Arial"/>
          <w:bCs/>
          <w:sz w:val="20"/>
          <w:szCs w:val="20"/>
        </w:rPr>
        <w:t>местные номера – хостелы (</w:t>
      </w:r>
      <w:r>
        <w:rPr>
          <w:rFonts w:ascii="Arial" w:hAnsi="Arial" w:cs="Arial"/>
          <w:bCs/>
          <w:sz w:val="20"/>
          <w:szCs w:val="20"/>
        </w:rPr>
        <w:t>Звездный бульвар</w:t>
      </w:r>
      <w:r w:rsidRPr="00E07A8D">
        <w:rPr>
          <w:rFonts w:ascii="Arial" w:hAnsi="Arial" w:cs="Arial"/>
          <w:bCs/>
          <w:sz w:val="20"/>
          <w:szCs w:val="20"/>
        </w:rPr>
        <w:t>).</w:t>
      </w:r>
      <w:r w:rsidRPr="00E07A8D">
        <w:rPr>
          <w:rFonts w:ascii="Arial" w:hAnsi="Arial" w:cs="Arial"/>
          <w:sz w:val="20"/>
          <w:szCs w:val="20"/>
        </w:rPr>
        <w:t xml:space="preserve">  </w:t>
      </w:r>
      <w:r w:rsidRPr="00E07A8D">
        <w:rPr>
          <w:rFonts w:ascii="Arial" w:hAnsi="Arial" w:cs="Arial"/>
          <w:b/>
          <w:sz w:val="20"/>
          <w:szCs w:val="20"/>
        </w:rPr>
        <w:t>Ужин*.</w:t>
      </w:r>
    </w:p>
    <w:p w:rsidR="004B1A0D" w:rsidRPr="004B1A0D" w:rsidRDefault="004B1A0D" w:rsidP="004B1A0D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204EED" w:rsidRDefault="00397C7B" w:rsidP="00397C7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 </w:t>
      </w:r>
      <w:r w:rsidR="00D31948">
        <w:rPr>
          <w:rFonts w:ascii="Arial" w:hAnsi="Arial" w:cs="Arial"/>
          <w:b/>
          <w:bCs/>
          <w:color w:val="C0504D" w:themeColor="accent2"/>
          <w:sz w:val="20"/>
          <w:szCs w:val="20"/>
        </w:rPr>
        <w:t>4</w:t>
      </w:r>
      <w:r w:rsidR="00204EED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397C7B" w:rsidRPr="00E244EE" w:rsidRDefault="00397C7B" w:rsidP="00397C7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401D25" w:rsidRPr="00E244EE" w:rsidRDefault="00204EED" w:rsidP="00401D2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204EED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sz w:val="20"/>
          <w:szCs w:val="20"/>
        </w:rPr>
        <w:t xml:space="preserve">. </w:t>
      </w:r>
      <w:r w:rsidR="00401D25" w:rsidRPr="00E244EE">
        <w:rPr>
          <w:rFonts w:ascii="Arial" w:hAnsi="Arial" w:cs="Arial"/>
          <w:sz w:val="20"/>
          <w:szCs w:val="20"/>
        </w:rPr>
        <w:t xml:space="preserve">Отъезд в </w:t>
      </w:r>
      <w:r w:rsidR="00401D25" w:rsidRPr="00E244EE">
        <w:rPr>
          <w:rFonts w:ascii="Arial" w:hAnsi="Arial" w:cs="Arial"/>
          <w:b/>
          <w:color w:val="C00000"/>
          <w:sz w:val="20"/>
          <w:szCs w:val="20"/>
        </w:rPr>
        <w:t>Калязин.</w:t>
      </w:r>
      <w:r w:rsidR="00401D25" w:rsidRPr="00E244EE">
        <w:rPr>
          <w:rFonts w:ascii="Arial" w:hAnsi="Arial" w:cs="Arial"/>
          <w:b/>
          <w:sz w:val="20"/>
          <w:szCs w:val="20"/>
        </w:rPr>
        <w:t xml:space="preserve"> </w:t>
      </w:r>
      <w:r w:rsidR="00401D25"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Калязин – город-крепость Золотого кольца, история которого тянется с </w:t>
      </w:r>
      <w:r w:rsidR="00401D25"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en-US"/>
        </w:rPr>
        <w:t>XVIII</w:t>
      </w:r>
      <w:r w:rsidR="00401D25"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="00401D25"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века. Город разделен на  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401D25" w:rsidRDefault="00401D25" w:rsidP="00401D25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 xml:space="preserve">Отъезд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E244EE">
        <w:rPr>
          <w:rFonts w:ascii="Arial" w:hAnsi="Arial" w:cs="Arial"/>
          <w:sz w:val="20"/>
          <w:szCs w:val="20"/>
        </w:rPr>
        <w:t>.</w:t>
      </w:r>
    </w:p>
    <w:p w:rsidR="00F241A6" w:rsidRDefault="00F241A6" w:rsidP="004B1A0D">
      <w:pPr>
        <w:jc w:val="both"/>
        <w:rPr>
          <w:rFonts w:ascii="Arial" w:hAnsi="Arial" w:cs="Arial"/>
          <w:b/>
          <w:sz w:val="20"/>
          <w:szCs w:val="20"/>
        </w:rPr>
      </w:pPr>
    </w:p>
    <w:p w:rsidR="004B1A0D" w:rsidRPr="00F241A6" w:rsidRDefault="00F241A6" w:rsidP="00F241A6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241A6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Обед</w:t>
      </w:r>
      <w:r w:rsidRPr="00F241A6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4B1A0D"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в ресторане города Углича</w:t>
      </w:r>
      <w:r w:rsidR="004B1A0D" w:rsidRPr="004B1A0D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.</w:t>
      </w:r>
    </w:p>
    <w:p w:rsidR="004B1A0D" w:rsidRPr="004B1A0D" w:rsidRDefault="004B1A0D" w:rsidP="00F241A6">
      <w:pPr>
        <w:shd w:val="clear" w:color="auto" w:fill="FFFFFF" w:themeFill="background1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</w:p>
    <w:p w:rsidR="004B1A0D" w:rsidRPr="004B1A0D" w:rsidRDefault="004B1A0D" w:rsidP="00F241A6">
      <w:pPr>
        <w:shd w:val="clear" w:color="auto" w:fill="FFFFFF" w:themeFill="background1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Экскурсионная программа по </w:t>
      </w:r>
      <w:r w:rsidR="00F241A6"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городу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: Вы познакомитесь с ансамблем древнего</w:t>
      </w:r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Угличского</w:t>
      </w:r>
      <w:proofErr w:type="spellEnd"/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кремля, 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полюбуетесь шедевром русского зодчества – знаменитой на весь мир </w:t>
      </w:r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церковью Царевича Димитрия на Крови, 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увидите </w:t>
      </w:r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«Дом градоначальника», 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а также познакомитесь с красотами</w:t>
      </w:r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Воскресенского монастыря.</w:t>
      </w:r>
    </w:p>
    <w:p w:rsidR="004B1A0D" w:rsidRPr="004B1A0D" w:rsidRDefault="004B1A0D" w:rsidP="00F241A6">
      <w:pPr>
        <w:shd w:val="clear" w:color="auto" w:fill="FFFFFF" w:themeFill="background1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</w:p>
    <w:p w:rsidR="004B1A0D" w:rsidRPr="00F241A6" w:rsidRDefault="004B1A0D" w:rsidP="00F241A6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Одной из специальных остановок станут палаты </w:t>
      </w:r>
      <w:proofErr w:type="spellStart"/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угличских</w:t>
      </w:r>
      <w:proofErr w:type="spellEnd"/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удельных князей или, так называемые,</w:t>
      </w:r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«Палаты цесаревича Дмитрия» 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- единственная сохранившаяся с основания кремля постройка. Вы увидите </w:t>
      </w:r>
      <w:proofErr w:type="spellStart"/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Спасо</w:t>
      </w:r>
      <w:proofErr w:type="spellEnd"/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-Преображенский собор </w:t>
      </w:r>
      <w:r w:rsidRPr="00F241A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– кафедральный собор города Углича, являющийся сердцем древнего Кремля.</w:t>
      </w:r>
    </w:p>
    <w:p w:rsidR="004B1A0D" w:rsidRPr="004B1A0D" w:rsidRDefault="004B1A0D" w:rsidP="00F241A6">
      <w:pPr>
        <w:shd w:val="clear" w:color="auto" w:fill="FFFFFF" w:themeFill="background1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</w:p>
    <w:p w:rsidR="004B1A0D" w:rsidRPr="00F241A6" w:rsidRDefault="004B1A0D" w:rsidP="00F241A6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1B274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Следующим дивом, которое припас старый город -</w:t>
      </w:r>
      <w:r w:rsidRPr="001B2749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Успенская «Дивная» церковь </w:t>
      </w:r>
      <w:r w:rsidRPr="001B274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Алексеевского монастыря, в которой хранится знаменитая на весь мир чудотворная икона Божией Матери.</w:t>
      </w:r>
      <w:r w:rsidRPr="001B2749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1B274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Завершающим этапом экскурсии станет интерактивная программа</w:t>
      </w:r>
      <w:r w:rsidRPr="001B2749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«Сказки старого дома»</w:t>
      </w:r>
      <w:r w:rsidRPr="001B274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где экскурсовод расскажет Вам о повседневной жизни и быте уездного города конца XIX- начала ХХ века. Вы погрузитесь в давно ушедшую эпоху, узнаете об укладе, древних традициях, необычных</w:t>
      </w:r>
      <w:r w:rsidRPr="001B2749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1B274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обрядах, досуге, обычаях и моде угличан в те далекие времена. Финальном аккордом дня станет званый вечер, где Вы услышите старинные романсы в сопровождении гитары.</w:t>
      </w:r>
    </w:p>
    <w:p w:rsidR="00F241A6" w:rsidRDefault="00F241A6" w:rsidP="004B1A0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01D25" w:rsidRDefault="004B1A0D" w:rsidP="004B1A0D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F241A6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Размещение в гостинице «Чайка» </w:t>
      </w:r>
      <w:proofErr w:type="spellStart"/>
      <w:r w:rsidRPr="00F241A6">
        <w:rPr>
          <w:rFonts w:ascii="Arial" w:hAnsi="Arial" w:cs="Arial"/>
          <w:color w:val="000000"/>
          <w:sz w:val="20"/>
          <w:szCs w:val="20"/>
          <w:shd w:val="clear" w:color="auto" w:fill="FBFBFB"/>
        </w:rPr>
        <w:t>г.Углич</w:t>
      </w:r>
      <w:proofErr w:type="spellEnd"/>
      <w:r w:rsidRPr="00F241A6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(резервны</w:t>
      </w:r>
      <w:r w:rsidR="00F241A6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е отель: «Саммит 3*» г. Мышкин). </w:t>
      </w:r>
      <w:r w:rsidRPr="00F241A6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Ужин.</w:t>
      </w:r>
      <w:r w:rsidR="00F241A6" w:rsidRPr="00F241A6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*</w:t>
      </w:r>
    </w:p>
    <w:p w:rsidR="00F241A6" w:rsidRPr="00F241A6" w:rsidRDefault="00F241A6" w:rsidP="004B1A0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401D25" w:rsidRDefault="00397C7B" w:rsidP="00397C7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  <w:lang w:val="en-US"/>
        </w:rPr>
        <w:t xml:space="preserve">                                                                 </w:t>
      </w:r>
      <w:r w:rsidR="00401D25">
        <w:rPr>
          <w:rFonts w:ascii="Arial" w:hAnsi="Arial" w:cs="Arial"/>
          <w:b/>
          <w:bCs/>
          <w:color w:val="C0504D" w:themeColor="accent2"/>
          <w:sz w:val="20"/>
          <w:szCs w:val="20"/>
        </w:rPr>
        <w:t>5</w:t>
      </w:r>
      <w:r w:rsidR="00401D25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397C7B" w:rsidRPr="00E244EE" w:rsidRDefault="00397C7B" w:rsidP="00397C7B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1B2749" w:rsidRPr="001B2749" w:rsidRDefault="001B2749" w:rsidP="001B2749">
      <w:pPr>
        <w:jc w:val="both"/>
        <w:rPr>
          <w:rFonts w:ascii="Arial" w:hAnsi="Arial" w:cs="Arial"/>
          <w:sz w:val="20"/>
          <w:szCs w:val="20"/>
        </w:rPr>
      </w:pPr>
      <w:r w:rsidRPr="001B2749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1B2749">
        <w:rPr>
          <w:rFonts w:ascii="Arial" w:hAnsi="Arial" w:cs="Arial"/>
          <w:sz w:val="20"/>
          <w:szCs w:val="20"/>
        </w:rPr>
        <w:t xml:space="preserve">Отъезд в </w:t>
      </w:r>
      <w:r w:rsidRPr="001B2749">
        <w:rPr>
          <w:rFonts w:ascii="Arial" w:hAnsi="Arial" w:cs="Arial"/>
          <w:b/>
          <w:color w:val="FF0000"/>
          <w:sz w:val="20"/>
          <w:szCs w:val="20"/>
        </w:rPr>
        <w:t>Мышкин</w:t>
      </w:r>
      <w:r w:rsidRPr="001B2749">
        <w:rPr>
          <w:rFonts w:ascii="Arial" w:hAnsi="Arial" w:cs="Arial"/>
          <w:sz w:val="20"/>
          <w:szCs w:val="20"/>
        </w:rPr>
        <w:t xml:space="preserve"> - своеобразный тихий уголок уютной купеческой провинции. Город-музей русской древней повседневности, сохранивший старинную застройку купеческого города и особый провинциальный уклад жизни. Это единственный город в России, самым узнаваемым «брендом» которого является симпатичная мышка. Город славился своими искусными кузнецами и гончарами.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2749">
        <w:rPr>
          <w:rFonts w:ascii="Arial" w:hAnsi="Arial" w:cs="Arial"/>
          <w:b/>
          <w:sz w:val="20"/>
          <w:szCs w:val="20"/>
        </w:rPr>
        <w:t xml:space="preserve">Обзорная экскурсия </w:t>
      </w:r>
      <w:r w:rsidRPr="001B2749">
        <w:rPr>
          <w:rFonts w:ascii="Arial" w:hAnsi="Arial" w:cs="Arial"/>
          <w:sz w:val="20"/>
          <w:szCs w:val="20"/>
        </w:rPr>
        <w:t xml:space="preserve">в Мышкине, во время которой вы пройдетесь по </w:t>
      </w:r>
      <w:r w:rsidRPr="001B2749">
        <w:rPr>
          <w:rFonts w:ascii="Arial" w:hAnsi="Arial" w:cs="Arial"/>
          <w:b/>
          <w:sz w:val="20"/>
          <w:szCs w:val="20"/>
        </w:rPr>
        <w:t xml:space="preserve">аллее Славы, </w:t>
      </w:r>
      <w:r w:rsidRPr="001B2749">
        <w:rPr>
          <w:rFonts w:ascii="Arial" w:hAnsi="Arial" w:cs="Arial"/>
          <w:sz w:val="20"/>
          <w:szCs w:val="20"/>
        </w:rPr>
        <w:t>познакомитесь с архитектурой</w:t>
      </w:r>
      <w:r w:rsidRPr="001B2749">
        <w:rPr>
          <w:rFonts w:ascii="Arial" w:hAnsi="Arial" w:cs="Arial"/>
          <w:b/>
          <w:sz w:val="20"/>
          <w:szCs w:val="20"/>
        </w:rPr>
        <w:t xml:space="preserve"> Успенского собора, </w:t>
      </w:r>
      <w:r w:rsidRPr="001B2749">
        <w:rPr>
          <w:rFonts w:ascii="Arial" w:hAnsi="Arial" w:cs="Arial"/>
          <w:sz w:val="20"/>
          <w:szCs w:val="20"/>
        </w:rPr>
        <w:t xml:space="preserve">посетите знаменитый </w:t>
      </w:r>
      <w:r w:rsidRPr="001B2749">
        <w:rPr>
          <w:rFonts w:ascii="Arial" w:hAnsi="Arial" w:cs="Arial"/>
          <w:b/>
          <w:sz w:val="20"/>
          <w:szCs w:val="20"/>
        </w:rPr>
        <w:t xml:space="preserve">музей «Русские Валенки» </w:t>
      </w:r>
      <w:r w:rsidRPr="001B2749">
        <w:rPr>
          <w:rFonts w:ascii="Arial" w:hAnsi="Arial" w:cs="Arial"/>
          <w:sz w:val="20"/>
          <w:szCs w:val="20"/>
        </w:rPr>
        <w:t>с экспозициями «Лен» и «Сестры и братья валенка»,</w:t>
      </w:r>
      <w:r w:rsidRPr="001B2749">
        <w:rPr>
          <w:rFonts w:ascii="Arial" w:hAnsi="Arial" w:cs="Arial"/>
          <w:b/>
          <w:sz w:val="20"/>
          <w:szCs w:val="20"/>
        </w:rPr>
        <w:t xml:space="preserve"> </w:t>
      </w:r>
      <w:r w:rsidRPr="001B2749">
        <w:rPr>
          <w:rFonts w:ascii="Arial" w:hAnsi="Arial" w:cs="Arial"/>
          <w:sz w:val="20"/>
          <w:szCs w:val="20"/>
        </w:rPr>
        <w:t xml:space="preserve">вы сможете не только познакомится с искусством валяния, но и самим прикоснуться к этому древнему ремеслу и пробрести памятную пару. </w:t>
      </w:r>
      <w:r w:rsidRPr="001B2749">
        <w:rPr>
          <w:rFonts w:ascii="Arial" w:hAnsi="Arial" w:cs="Arial"/>
          <w:b/>
          <w:sz w:val="20"/>
          <w:szCs w:val="20"/>
        </w:rPr>
        <w:t>Дом ремесел с кузницей и гончарной мастерской</w:t>
      </w:r>
      <w:r w:rsidRPr="001B2749">
        <w:rPr>
          <w:rFonts w:ascii="Arial" w:hAnsi="Arial" w:cs="Arial"/>
          <w:sz w:val="20"/>
          <w:szCs w:val="20"/>
        </w:rPr>
        <w:t>, станет прекрасным примером жизни ремесленников древнего города. Вы ознакомитесь с передовыми в то время технологиями и на мгновение погрузите</w:t>
      </w:r>
      <w:r>
        <w:rPr>
          <w:rFonts w:ascii="Arial" w:hAnsi="Arial" w:cs="Arial"/>
          <w:sz w:val="20"/>
          <w:szCs w:val="20"/>
        </w:rPr>
        <w:t xml:space="preserve">сь в жизнь </w:t>
      </w:r>
      <w:proofErr w:type="spellStart"/>
      <w:r>
        <w:rPr>
          <w:rFonts w:ascii="Arial" w:hAnsi="Arial" w:cs="Arial"/>
          <w:sz w:val="20"/>
          <w:szCs w:val="20"/>
        </w:rPr>
        <w:t>мышкинского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кузнеца. </w:t>
      </w:r>
      <w:r w:rsidRPr="001B2749">
        <w:rPr>
          <w:rFonts w:ascii="Arial" w:hAnsi="Arial" w:cs="Arial"/>
          <w:sz w:val="20"/>
          <w:szCs w:val="20"/>
        </w:rPr>
        <w:t>После знакомства с городскими обывателями древности, мы перенесемся в</w:t>
      </w:r>
      <w:r w:rsidRPr="001B2749">
        <w:rPr>
          <w:rFonts w:ascii="Arial" w:hAnsi="Arial" w:cs="Arial"/>
          <w:b/>
          <w:sz w:val="20"/>
          <w:szCs w:val="20"/>
        </w:rPr>
        <w:t xml:space="preserve"> «Мышкины палаты» - </w:t>
      </w:r>
      <w:r w:rsidRPr="001B2749">
        <w:rPr>
          <w:rFonts w:ascii="Arial" w:hAnsi="Arial" w:cs="Arial"/>
          <w:sz w:val="20"/>
          <w:szCs w:val="20"/>
        </w:rPr>
        <w:t>царские хоромы старого города. Вас лично встретят царь и царица, которые не только поведают как тяжела корона, но и научат, как уберечься от кошачьих напастей. Вы не только познакомитесь с внешним видом богатых хором, но и сможете запустить руку в царские закрома, а в темноте царского зверинца увидите экзотических живых мышей.</w:t>
      </w:r>
    </w:p>
    <w:p w:rsidR="001B2749" w:rsidRPr="001B2749" w:rsidRDefault="001B2749" w:rsidP="001B2749">
      <w:pPr>
        <w:jc w:val="both"/>
        <w:rPr>
          <w:rFonts w:ascii="Arial" w:hAnsi="Arial" w:cs="Arial"/>
          <w:sz w:val="20"/>
          <w:szCs w:val="20"/>
        </w:rPr>
      </w:pPr>
      <w:r w:rsidRPr="001B2749">
        <w:rPr>
          <w:rFonts w:ascii="Arial" w:hAnsi="Arial" w:cs="Arial"/>
          <w:sz w:val="20"/>
          <w:szCs w:val="20"/>
        </w:rPr>
        <w:t>Отъезд в</w:t>
      </w:r>
      <w:r w:rsidRPr="001B27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2749">
        <w:rPr>
          <w:rFonts w:ascii="Arial" w:hAnsi="Arial" w:cs="Arial"/>
          <w:b/>
          <w:color w:val="FF0000"/>
          <w:sz w:val="20"/>
          <w:szCs w:val="20"/>
        </w:rPr>
        <w:t>Мартыново</w:t>
      </w:r>
      <w:proofErr w:type="spellEnd"/>
      <w:r w:rsidRPr="001B2749">
        <w:rPr>
          <w:rFonts w:ascii="Arial" w:hAnsi="Arial" w:cs="Arial"/>
          <w:b/>
          <w:sz w:val="20"/>
          <w:szCs w:val="20"/>
        </w:rPr>
        <w:t xml:space="preserve"> </w:t>
      </w:r>
      <w:r w:rsidRPr="001B2749">
        <w:rPr>
          <w:rFonts w:ascii="Arial" w:hAnsi="Arial" w:cs="Arial"/>
          <w:sz w:val="20"/>
          <w:szCs w:val="20"/>
        </w:rPr>
        <w:t xml:space="preserve">- «столица» древнего </w:t>
      </w:r>
      <w:proofErr w:type="spellStart"/>
      <w:r w:rsidRPr="001B2749">
        <w:rPr>
          <w:rFonts w:ascii="Arial" w:hAnsi="Arial" w:cs="Arial"/>
          <w:sz w:val="20"/>
          <w:szCs w:val="20"/>
        </w:rPr>
        <w:t>Кацкого</w:t>
      </w:r>
      <w:proofErr w:type="spellEnd"/>
      <w:r w:rsidRPr="001B2749">
        <w:rPr>
          <w:rFonts w:ascii="Arial" w:hAnsi="Arial" w:cs="Arial"/>
          <w:sz w:val="20"/>
          <w:szCs w:val="20"/>
        </w:rPr>
        <w:t xml:space="preserve"> стана на реке Кадка.</w:t>
      </w:r>
    </w:p>
    <w:p w:rsidR="001B2749" w:rsidRPr="001B2749" w:rsidRDefault="001B2749" w:rsidP="001B2749">
      <w:pPr>
        <w:jc w:val="both"/>
        <w:rPr>
          <w:rFonts w:ascii="Arial" w:hAnsi="Arial" w:cs="Arial"/>
          <w:b/>
          <w:sz w:val="20"/>
          <w:szCs w:val="20"/>
        </w:rPr>
      </w:pPr>
    </w:p>
    <w:p w:rsidR="001B2749" w:rsidRPr="001B2749" w:rsidRDefault="001B2749" w:rsidP="001B2749">
      <w:pPr>
        <w:jc w:val="both"/>
        <w:rPr>
          <w:rFonts w:ascii="Arial" w:hAnsi="Arial" w:cs="Arial"/>
          <w:sz w:val="20"/>
          <w:szCs w:val="20"/>
        </w:rPr>
      </w:pPr>
      <w:r w:rsidRPr="001B2749">
        <w:rPr>
          <w:rFonts w:ascii="Arial" w:hAnsi="Arial" w:cs="Arial"/>
          <w:sz w:val="20"/>
          <w:szCs w:val="20"/>
        </w:rPr>
        <w:t xml:space="preserve">Малая народность </w:t>
      </w:r>
      <w:proofErr w:type="spellStart"/>
      <w:r w:rsidRPr="001B2749">
        <w:rPr>
          <w:rFonts w:ascii="Arial" w:hAnsi="Arial" w:cs="Arial"/>
          <w:sz w:val="20"/>
          <w:szCs w:val="20"/>
        </w:rPr>
        <w:t>кацкари</w:t>
      </w:r>
      <w:proofErr w:type="spellEnd"/>
      <w:r w:rsidRPr="001B2749">
        <w:rPr>
          <w:rFonts w:ascii="Arial" w:hAnsi="Arial" w:cs="Arial"/>
          <w:sz w:val="20"/>
          <w:szCs w:val="20"/>
        </w:rPr>
        <w:t xml:space="preserve"> – русские люди, сохранившие уникальный древний финно-угорский диалект и чудесные, не менее древние традиции. Это самые искренние и самые веселые люди на земле, с собственным самобытным и размеренным укладом деревенской жизни, которые вовсе не играют, а так живут – весело и искренне! Каждое посещение деревни </w:t>
      </w:r>
      <w:proofErr w:type="spellStart"/>
      <w:r w:rsidRPr="001B2749">
        <w:rPr>
          <w:rFonts w:ascii="Arial" w:hAnsi="Arial" w:cs="Arial"/>
          <w:sz w:val="20"/>
          <w:szCs w:val="20"/>
        </w:rPr>
        <w:t>Мартыново</w:t>
      </w:r>
      <w:proofErr w:type="spellEnd"/>
      <w:r w:rsidRPr="001B2749">
        <w:rPr>
          <w:rFonts w:ascii="Arial" w:hAnsi="Arial" w:cs="Arial"/>
          <w:sz w:val="20"/>
          <w:szCs w:val="20"/>
        </w:rPr>
        <w:t xml:space="preserve"> его гостеприимные, открытые и весьма остроумные жители превращают в запоминающийся праздник - яркий, очень теплый и душевный.</w:t>
      </w:r>
      <w:r>
        <w:rPr>
          <w:rFonts w:ascii="Arial" w:hAnsi="Arial" w:cs="Arial"/>
          <w:sz w:val="20"/>
          <w:szCs w:val="20"/>
        </w:rPr>
        <w:t xml:space="preserve"> </w:t>
      </w:r>
      <w:r w:rsidRPr="001B2749">
        <w:rPr>
          <w:rFonts w:ascii="Arial" w:hAnsi="Arial" w:cs="Arial"/>
          <w:sz w:val="20"/>
          <w:szCs w:val="20"/>
        </w:rPr>
        <w:lastRenderedPageBreak/>
        <w:t xml:space="preserve">Гид ознакомит вас с различными </w:t>
      </w:r>
      <w:proofErr w:type="spellStart"/>
      <w:r w:rsidRPr="001B2749">
        <w:rPr>
          <w:rFonts w:ascii="Arial" w:hAnsi="Arial" w:cs="Arial"/>
          <w:sz w:val="20"/>
          <w:szCs w:val="20"/>
        </w:rPr>
        <w:t>кацкими</w:t>
      </w:r>
      <w:proofErr w:type="spellEnd"/>
      <w:r w:rsidRPr="001B2749">
        <w:rPr>
          <w:rFonts w:ascii="Arial" w:hAnsi="Arial" w:cs="Arial"/>
          <w:sz w:val="20"/>
          <w:szCs w:val="20"/>
        </w:rPr>
        <w:t xml:space="preserve"> мифами, дошедшими </w:t>
      </w:r>
      <w:proofErr w:type="gramStart"/>
      <w:r w:rsidRPr="001B2749">
        <w:rPr>
          <w:rFonts w:ascii="Arial" w:hAnsi="Arial" w:cs="Arial"/>
          <w:sz w:val="20"/>
          <w:szCs w:val="20"/>
        </w:rPr>
        <w:t>до нах</w:t>
      </w:r>
      <w:proofErr w:type="gramEnd"/>
      <w:r w:rsidRPr="001B2749">
        <w:rPr>
          <w:rFonts w:ascii="Arial" w:hAnsi="Arial" w:cs="Arial"/>
          <w:sz w:val="20"/>
          <w:szCs w:val="20"/>
        </w:rPr>
        <w:t xml:space="preserve"> дней, что несомненно позволит Вам окунуться в</w:t>
      </w:r>
      <w:r>
        <w:rPr>
          <w:rFonts w:ascii="Arial" w:hAnsi="Arial" w:cs="Arial"/>
          <w:sz w:val="20"/>
          <w:szCs w:val="20"/>
        </w:rPr>
        <w:t xml:space="preserve"> жизнь и быт крестьян ХIХ-ХХ вв. </w:t>
      </w:r>
      <w:r w:rsidRPr="001B2749">
        <w:rPr>
          <w:rFonts w:ascii="Arial" w:hAnsi="Arial" w:cs="Arial"/>
          <w:b/>
          <w:sz w:val="20"/>
          <w:szCs w:val="20"/>
        </w:rPr>
        <w:t xml:space="preserve">Ну что, </w:t>
      </w:r>
      <w:proofErr w:type="spellStart"/>
      <w:r w:rsidRPr="001B2749">
        <w:rPr>
          <w:rFonts w:ascii="Arial" w:hAnsi="Arial" w:cs="Arial"/>
          <w:b/>
          <w:sz w:val="20"/>
          <w:szCs w:val="20"/>
        </w:rPr>
        <w:t>побахорим</w:t>
      </w:r>
      <w:proofErr w:type="spellEnd"/>
      <w:r w:rsidRPr="001B2749">
        <w:rPr>
          <w:rFonts w:ascii="Arial" w:hAnsi="Arial" w:cs="Arial"/>
          <w:b/>
          <w:sz w:val="20"/>
          <w:szCs w:val="20"/>
        </w:rPr>
        <w:t xml:space="preserve"> (поговорим) </w:t>
      </w:r>
      <w:proofErr w:type="spellStart"/>
      <w:r w:rsidRPr="001B2749">
        <w:rPr>
          <w:rFonts w:ascii="Arial" w:hAnsi="Arial" w:cs="Arial"/>
          <w:b/>
          <w:sz w:val="20"/>
          <w:szCs w:val="20"/>
        </w:rPr>
        <w:t>по-кацки</w:t>
      </w:r>
      <w:proofErr w:type="spellEnd"/>
      <w:r w:rsidRPr="001B2749">
        <w:rPr>
          <w:rFonts w:ascii="Arial" w:hAnsi="Arial" w:cs="Arial"/>
          <w:b/>
          <w:sz w:val="20"/>
          <w:szCs w:val="20"/>
        </w:rPr>
        <w:t xml:space="preserve">! </w:t>
      </w:r>
      <w:r w:rsidRPr="001B2749">
        <w:rPr>
          <w:rFonts w:ascii="Arial" w:hAnsi="Arial" w:cs="Arial"/>
          <w:sz w:val="20"/>
          <w:szCs w:val="20"/>
        </w:rPr>
        <w:t>Сегодня вам представится уникальная возможность услышать характерный древний, но живой диалект и может быть, даже научиться некоторым фразам и выражениям.</w:t>
      </w:r>
      <w:r w:rsidRPr="001B2749">
        <w:rPr>
          <w:rFonts w:ascii="Arial" w:hAnsi="Arial" w:cs="Arial"/>
          <w:b/>
          <w:sz w:val="20"/>
          <w:szCs w:val="20"/>
        </w:rPr>
        <w:t xml:space="preserve"> Посещение Музея </w:t>
      </w:r>
      <w:proofErr w:type="spellStart"/>
      <w:r w:rsidRPr="001B2749">
        <w:rPr>
          <w:rFonts w:ascii="Arial" w:hAnsi="Arial" w:cs="Arial"/>
          <w:b/>
          <w:sz w:val="20"/>
          <w:szCs w:val="20"/>
        </w:rPr>
        <w:t>Кацкарей</w:t>
      </w:r>
      <w:proofErr w:type="spellEnd"/>
      <w:r w:rsidRPr="001B2749">
        <w:rPr>
          <w:rFonts w:ascii="Arial" w:hAnsi="Arial" w:cs="Arial"/>
          <w:b/>
          <w:sz w:val="20"/>
          <w:szCs w:val="20"/>
        </w:rPr>
        <w:t xml:space="preserve">, </w:t>
      </w:r>
      <w:r w:rsidRPr="001B2749">
        <w:rPr>
          <w:rFonts w:ascii="Arial" w:hAnsi="Arial" w:cs="Arial"/>
          <w:sz w:val="20"/>
          <w:szCs w:val="20"/>
        </w:rPr>
        <w:t xml:space="preserve">располагающегося в аутентичной избе XIX века станет временем погружения в историю местности. Вы окунетесь в жизнь и быт крестьян ХIХ – нач. ХХ </w:t>
      </w:r>
      <w:proofErr w:type="spellStart"/>
      <w:r w:rsidRPr="001B2749">
        <w:rPr>
          <w:rFonts w:ascii="Arial" w:hAnsi="Arial" w:cs="Arial"/>
          <w:sz w:val="20"/>
          <w:szCs w:val="20"/>
        </w:rPr>
        <w:t>вв</w:t>
      </w:r>
      <w:proofErr w:type="spellEnd"/>
      <w:r w:rsidRPr="001B2749">
        <w:rPr>
          <w:rFonts w:ascii="Arial" w:hAnsi="Arial" w:cs="Arial"/>
          <w:sz w:val="20"/>
          <w:szCs w:val="20"/>
        </w:rPr>
        <w:t>, поз</w:t>
      </w:r>
      <w:r>
        <w:rPr>
          <w:rFonts w:ascii="Arial" w:hAnsi="Arial" w:cs="Arial"/>
          <w:sz w:val="20"/>
          <w:szCs w:val="20"/>
        </w:rPr>
        <w:t xml:space="preserve">накомитесь с </w:t>
      </w:r>
      <w:proofErr w:type="spellStart"/>
      <w:r>
        <w:rPr>
          <w:rFonts w:ascii="Arial" w:hAnsi="Arial" w:cs="Arial"/>
          <w:sz w:val="20"/>
          <w:szCs w:val="20"/>
        </w:rPr>
        <w:t>кацким</w:t>
      </w:r>
      <w:proofErr w:type="spellEnd"/>
      <w:r>
        <w:rPr>
          <w:rFonts w:ascii="Arial" w:hAnsi="Arial" w:cs="Arial"/>
          <w:sz w:val="20"/>
          <w:szCs w:val="20"/>
        </w:rPr>
        <w:t xml:space="preserve"> фольклором. </w:t>
      </w:r>
      <w:r w:rsidRPr="001B2749">
        <w:rPr>
          <w:rFonts w:ascii="Arial" w:hAnsi="Arial" w:cs="Arial"/>
          <w:b/>
          <w:sz w:val="20"/>
          <w:szCs w:val="20"/>
        </w:rPr>
        <w:t xml:space="preserve">Театрально-развлекательная программа «В гостях у бабы Мани» </w:t>
      </w:r>
      <w:r w:rsidRPr="001B2749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Pr="001B2749">
        <w:rPr>
          <w:rFonts w:ascii="Arial" w:hAnsi="Arial" w:cs="Arial"/>
          <w:sz w:val="20"/>
          <w:szCs w:val="20"/>
        </w:rPr>
        <w:t>кацком</w:t>
      </w:r>
      <w:proofErr w:type="spellEnd"/>
      <w:r w:rsidRPr="001B2749">
        <w:rPr>
          <w:rFonts w:ascii="Arial" w:hAnsi="Arial" w:cs="Arial"/>
          <w:sz w:val="20"/>
          <w:szCs w:val="20"/>
        </w:rPr>
        <w:t xml:space="preserve"> диалекте станет финальным аккордом дня - настоящей кладовой глубинного искреннего народного юмора и потрясающий заряд бодрости и позитива! А еще это будет настоящий вкусный и щедрый праздник живота! </w:t>
      </w:r>
      <w:r w:rsidRPr="00EE6644">
        <w:rPr>
          <w:rFonts w:ascii="Arial" w:hAnsi="Arial" w:cs="Arial"/>
          <w:b/>
          <w:sz w:val="20"/>
          <w:szCs w:val="20"/>
        </w:rPr>
        <w:t xml:space="preserve">Сегодня мы отведаем обед </w:t>
      </w:r>
      <w:proofErr w:type="spellStart"/>
      <w:r w:rsidRPr="00EE6644">
        <w:rPr>
          <w:rFonts w:ascii="Arial" w:hAnsi="Arial" w:cs="Arial"/>
          <w:b/>
          <w:sz w:val="20"/>
          <w:szCs w:val="20"/>
        </w:rPr>
        <w:t>кацкаря</w:t>
      </w:r>
      <w:proofErr w:type="spellEnd"/>
      <w:r w:rsidRPr="00EE6644">
        <w:rPr>
          <w:rFonts w:ascii="Arial" w:hAnsi="Arial" w:cs="Arial"/>
          <w:b/>
          <w:sz w:val="20"/>
          <w:szCs w:val="20"/>
        </w:rPr>
        <w:t xml:space="preserve"> из русской печки: щи, картошка с курицей, сметана, пироги, разносолы, топленое молоко и чай</w:t>
      </w:r>
      <w:r w:rsidRPr="001B2749">
        <w:rPr>
          <w:rFonts w:ascii="Arial" w:hAnsi="Arial" w:cs="Arial"/>
          <w:sz w:val="20"/>
          <w:szCs w:val="20"/>
        </w:rPr>
        <w:t>).</w:t>
      </w:r>
    </w:p>
    <w:p w:rsidR="001B2749" w:rsidRPr="001B2749" w:rsidRDefault="001B2749" w:rsidP="001B2749">
      <w:pPr>
        <w:jc w:val="both"/>
        <w:rPr>
          <w:rFonts w:ascii="Arial" w:hAnsi="Arial" w:cs="Arial"/>
          <w:b/>
          <w:sz w:val="20"/>
          <w:szCs w:val="20"/>
        </w:rPr>
      </w:pPr>
    </w:p>
    <w:p w:rsidR="001B2749" w:rsidRPr="001B2749" w:rsidRDefault="001B2749" w:rsidP="001B2749">
      <w:pPr>
        <w:jc w:val="both"/>
        <w:rPr>
          <w:rFonts w:ascii="Arial" w:hAnsi="Arial" w:cs="Arial"/>
          <w:b/>
          <w:sz w:val="20"/>
          <w:szCs w:val="20"/>
        </w:rPr>
      </w:pPr>
      <w:r w:rsidRPr="001B2749">
        <w:rPr>
          <w:rFonts w:ascii="Arial" w:hAnsi="Arial" w:cs="Arial"/>
          <w:sz w:val="20"/>
          <w:szCs w:val="20"/>
        </w:rPr>
        <w:t>Отправление в</w:t>
      </w:r>
      <w:r w:rsidRPr="001B2749">
        <w:rPr>
          <w:rFonts w:ascii="Arial" w:hAnsi="Arial" w:cs="Arial"/>
          <w:b/>
          <w:sz w:val="20"/>
          <w:szCs w:val="20"/>
        </w:rPr>
        <w:t xml:space="preserve"> Москву.</w:t>
      </w:r>
    </w:p>
    <w:p w:rsidR="00401D25" w:rsidRPr="00E244EE" w:rsidRDefault="00401D25" w:rsidP="001B274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01D25" w:rsidRDefault="00401D25" w:rsidP="00DC406E">
      <w:pPr>
        <w:jc w:val="center"/>
        <w:rPr>
          <w:rFonts w:ascii="Arial" w:hAnsi="Arial" w:cs="Arial"/>
          <w:sz w:val="20"/>
          <w:szCs w:val="20"/>
        </w:rPr>
      </w:pP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17048B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BE7903" w:rsidRPr="005C4C0C" w:rsidRDefault="00E349DE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</w:t>
            </w:r>
          </w:p>
        </w:tc>
        <w:tc>
          <w:tcPr>
            <w:tcW w:w="3191" w:type="dxa"/>
            <w:vAlign w:val="center"/>
          </w:tcPr>
          <w:p w:rsidR="00F72265" w:rsidRPr="005C4C0C" w:rsidRDefault="00E349DE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18100</w:t>
            </w:r>
          </w:p>
        </w:tc>
      </w:tr>
      <w:tr w:rsidR="00F72265" w:rsidRPr="005C4C0C" w:rsidTr="0017048B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E349DE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17900</w:t>
            </w:r>
          </w:p>
        </w:tc>
        <w:tc>
          <w:tcPr>
            <w:tcW w:w="3191" w:type="dxa"/>
            <w:vAlign w:val="center"/>
          </w:tcPr>
          <w:p w:rsidR="00F72265" w:rsidRPr="005C4C0C" w:rsidRDefault="00E349DE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  <w:r w:rsidR="00BE63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E349DE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  <w:r w:rsidR="00BE63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BE63B7" w:rsidP="00E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80693">
              <w:rPr>
                <w:rFonts w:ascii="Arial" w:hAnsi="Arial" w:cs="Arial"/>
                <w:sz w:val="20"/>
                <w:szCs w:val="20"/>
              </w:rPr>
              <w:t>4</w:t>
            </w:r>
            <w:r w:rsidR="00E349D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AC059E" w:rsidRDefault="00AC059E" w:rsidP="00AC0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E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EE226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01D25">
              <w:rPr>
                <w:rFonts w:ascii="Arial" w:hAnsi="Arial" w:cs="Arial"/>
                <w:sz w:val="20"/>
                <w:szCs w:val="20"/>
              </w:rPr>
              <w:t>1</w:t>
            </w:r>
            <w:r w:rsidR="00E349DE">
              <w:rPr>
                <w:rFonts w:ascii="Arial" w:hAnsi="Arial" w:cs="Arial"/>
                <w:sz w:val="20"/>
                <w:szCs w:val="20"/>
              </w:rPr>
              <w:t>3</w:t>
            </w:r>
            <w:r w:rsidR="00401D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E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7D0C5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01D25">
              <w:rPr>
                <w:rFonts w:ascii="Arial" w:hAnsi="Arial" w:cs="Arial"/>
                <w:sz w:val="20"/>
                <w:szCs w:val="20"/>
              </w:rPr>
              <w:t>1</w:t>
            </w:r>
            <w:r w:rsidR="00E349DE">
              <w:rPr>
                <w:rFonts w:ascii="Arial" w:hAnsi="Arial" w:cs="Arial"/>
                <w:sz w:val="20"/>
                <w:szCs w:val="20"/>
              </w:rPr>
              <w:t>0</w:t>
            </w:r>
            <w:r w:rsidR="00401D2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BE7903" w:rsidRPr="005C4C0C" w:rsidRDefault="00F72265" w:rsidP="00E34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E349DE">
              <w:rPr>
                <w:rFonts w:ascii="Arial" w:hAnsi="Arial" w:cs="Arial"/>
                <w:sz w:val="20"/>
                <w:szCs w:val="20"/>
              </w:rPr>
              <w:t>30</w:t>
            </w:r>
            <w:r w:rsidR="00204E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397C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990067">
              <w:rPr>
                <w:rFonts w:ascii="Arial" w:hAnsi="Arial" w:cs="Arial"/>
                <w:sz w:val="20"/>
                <w:szCs w:val="20"/>
              </w:rPr>
              <w:t>5</w:t>
            </w:r>
            <w:r w:rsidR="006B17C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C059E" w:rsidRPr="005C4C0C" w:rsidTr="00C77790">
        <w:trPr>
          <w:trHeight w:val="557"/>
        </w:trPr>
        <w:tc>
          <w:tcPr>
            <w:tcW w:w="3190" w:type="dxa"/>
            <w:vAlign w:val="center"/>
          </w:tcPr>
          <w:p w:rsidR="00AC059E" w:rsidRPr="00E244EE" w:rsidRDefault="00AC059E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C059E" w:rsidRPr="00E244EE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Ужины - 1800</w:t>
            </w:r>
          </w:p>
        </w:tc>
        <w:tc>
          <w:tcPr>
            <w:tcW w:w="3191" w:type="dxa"/>
            <w:vAlign w:val="center"/>
          </w:tcPr>
          <w:p w:rsidR="00AC059E" w:rsidRPr="00E244EE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- 600</w:t>
            </w:r>
          </w:p>
        </w:tc>
      </w:tr>
    </w:tbl>
    <w:p w:rsidR="001B2749" w:rsidRDefault="001B2749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CF" w:rsidRDefault="00B475CF" w:rsidP="006F242B">
      <w:r>
        <w:separator/>
      </w:r>
    </w:p>
  </w:endnote>
  <w:endnote w:type="continuationSeparator" w:id="0">
    <w:p w:rsidR="00B475CF" w:rsidRDefault="00B475CF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CF" w:rsidRDefault="00B475CF" w:rsidP="006F242B">
      <w:r>
        <w:separator/>
      </w:r>
    </w:p>
  </w:footnote>
  <w:footnote w:type="continuationSeparator" w:id="0">
    <w:p w:rsidR="00B475CF" w:rsidRDefault="00B475CF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6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EC3"/>
    <w:rsid w:val="00030A79"/>
    <w:rsid w:val="0003660C"/>
    <w:rsid w:val="000379E6"/>
    <w:rsid w:val="00041223"/>
    <w:rsid w:val="00047D20"/>
    <w:rsid w:val="00053EEE"/>
    <w:rsid w:val="0005695F"/>
    <w:rsid w:val="00066AA6"/>
    <w:rsid w:val="00072514"/>
    <w:rsid w:val="000C1DED"/>
    <w:rsid w:val="000E35CB"/>
    <w:rsid w:val="000F4AE4"/>
    <w:rsid w:val="00126C48"/>
    <w:rsid w:val="00141CCA"/>
    <w:rsid w:val="00164423"/>
    <w:rsid w:val="0017048B"/>
    <w:rsid w:val="001940E0"/>
    <w:rsid w:val="001A3EE1"/>
    <w:rsid w:val="001B2749"/>
    <w:rsid w:val="001C2A29"/>
    <w:rsid w:val="001C36BE"/>
    <w:rsid w:val="001C3F72"/>
    <w:rsid w:val="001C5858"/>
    <w:rsid w:val="001D24E3"/>
    <w:rsid w:val="00204EED"/>
    <w:rsid w:val="00227D33"/>
    <w:rsid w:val="002509A7"/>
    <w:rsid w:val="00261800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97C7B"/>
    <w:rsid w:val="003B6D7E"/>
    <w:rsid w:val="003E2611"/>
    <w:rsid w:val="003F638C"/>
    <w:rsid w:val="003F7286"/>
    <w:rsid w:val="00401CB4"/>
    <w:rsid w:val="00401D25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0693"/>
    <w:rsid w:val="004873C2"/>
    <w:rsid w:val="004B1A0D"/>
    <w:rsid w:val="004B7973"/>
    <w:rsid w:val="004C3BD6"/>
    <w:rsid w:val="004E31D9"/>
    <w:rsid w:val="004F2F11"/>
    <w:rsid w:val="00521D34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14AE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44A9F"/>
    <w:rsid w:val="006633D3"/>
    <w:rsid w:val="00673AA6"/>
    <w:rsid w:val="006B17C5"/>
    <w:rsid w:val="006E2E6E"/>
    <w:rsid w:val="006F242B"/>
    <w:rsid w:val="006F5580"/>
    <w:rsid w:val="00713073"/>
    <w:rsid w:val="00722669"/>
    <w:rsid w:val="00754093"/>
    <w:rsid w:val="00785626"/>
    <w:rsid w:val="00792E4C"/>
    <w:rsid w:val="007B3B49"/>
    <w:rsid w:val="007C14D0"/>
    <w:rsid w:val="007C472B"/>
    <w:rsid w:val="007D0C50"/>
    <w:rsid w:val="007D5E1E"/>
    <w:rsid w:val="007F5A29"/>
    <w:rsid w:val="007F7972"/>
    <w:rsid w:val="00820E2D"/>
    <w:rsid w:val="00827BF6"/>
    <w:rsid w:val="008418E7"/>
    <w:rsid w:val="00884A60"/>
    <w:rsid w:val="008F09A0"/>
    <w:rsid w:val="008F2004"/>
    <w:rsid w:val="008F2FA2"/>
    <w:rsid w:val="008F6BAA"/>
    <w:rsid w:val="009477EE"/>
    <w:rsid w:val="00962BAA"/>
    <w:rsid w:val="009703A5"/>
    <w:rsid w:val="00970A2B"/>
    <w:rsid w:val="00990067"/>
    <w:rsid w:val="009B320F"/>
    <w:rsid w:val="009B722F"/>
    <w:rsid w:val="009C3C9F"/>
    <w:rsid w:val="009E1B30"/>
    <w:rsid w:val="009E2D3E"/>
    <w:rsid w:val="009F2CDA"/>
    <w:rsid w:val="009F3AE5"/>
    <w:rsid w:val="00A00D8A"/>
    <w:rsid w:val="00A0368C"/>
    <w:rsid w:val="00A06DAD"/>
    <w:rsid w:val="00A072FF"/>
    <w:rsid w:val="00A12C2C"/>
    <w:rsid w:val="00A355A1"/>
    <w:rsid w:val="00A41692"/>
    <w:rsid w:val="00A41FBF"/>
    <w:rsid w:val="00A65EAA"/>
    <w:rsid w:val="00A90C32"/>
    <w:rsid w:val="00AA63F3"/>
    <w:rsid w:val="00AB69C4"/>
    <w:rsid w:val="00AC059E"/>
    <w:rsid w:val="00AC5B99"/>
    <w:rsid w:val="00AD44B5"/>
    <w:rsid w:val="00AD5EDC"/>
    <w:rsid w:val="00AF1CAF"/>
    <w:rsid w:val="00AF3EBD"/>
    <w:rsid w:val="00AF54CA"/>
    <w:rsid w:val="00B13266"/>
    <w:rsid w:val="00B21A61"/>
    <w:rsid w:val="00B26328"/>
    <w:rsid w:val="00B402B9"/>
    <w:rsid w:val="00B42343"/>
    <w:rsid w:val="00B475CF"/>
    <w:rsid w:val="00B63CC3"/>
    <w:rsid w:val="00B8413A"/>
    <w:rsid w:val="00B84369"/>
    <w:rsid w:val="00B90359"/>
    <w:rsid w:val="00B97510"/>
    <w:rsid w:val="00BA4CB2"/>
    <w:rsid w:val="00BA78FA"/>
    <w:rsid w:val="00BB72AE"/>
    <w:rsid w:val="00BC133A"/>
    <w:rsid w:val="00BE63B7"/>
    <w:rsid w:val="00BE6E69"/>
    <w:rsid w:val="00BE7903"/>
    <w:rsid w:val="00C01F97"/>
    <w:rsid w:val="00C05F07"/>
    <w:rsid w:val="00C117F3"/>
    <w:rsid w:val="00C62DDE"/>
    <w:rsid w:val="00C65A39"/>
    <w:rsid w:val="00C77790"/>
    <w:rsid w:val="00C9692E"/>
    <w:rsid w:val="00CA65E9"/>
    <w:rsid w:val="00CC0F71"/>
    <w:rsid w:val="00CC1E26"/>
    <w:rsid w:val="00CC5BDE"/>
    <w:rsid w:val="00D10625"/>
    <w:rsid w:val="00D254A2"/>
    <w:rsid w:val="00D31948"/>
    <w:rsid w:val="00DC406E"/>
    <w:rsid w:val="00DD3078"/>
    <w:rsid w:val="00E05D54"/>
    <w:rsid w:val="00E17BCF"/>
    <w:rsid w:val="00E27096"/>
    <w:rsid w:val="00E32223"/>
    <w:rsid w:val="00E349DE"/>
    <w:rsid w:val="00E37A70"/>
    <w:rsid w:val="00E4263E"/>
    <w:rsid w:val="00E456A8"/>
    <w:rsid w:val="00E45CBD"/>
    <w:rsid w:val="00E654A9"/>
    <w:rsid w:val="00E8016B"/>
    <w:rsid w:val="00E835E0"/>
    <w:rsid w:val="00E84382"/>
    <w:rsid w:val="00ED30A2"/>
    <w:rsid w:val="00EE2261"/>
    <w:rsid w:val="00EE6644"/>
    <w:rsid w:val="00F04065"/>
    <w:rsid w:val="00F065FB"/>
    <w:rsid w:val="00F07FE4"/>
    <w:rsid w:val="00F10F7A"/>
    <w:rsid w:val="00F14498"/>
    <w:rsid w:val="00F14CFE"/>
    <w:rsid w:val="00F16A41"/>
    <w:rsid w:val="00F23C9C"/>
    <w:rsid w:val="00F241A6"/>
    <w:rsid w:val="00F259F5"/>
    <w:rsid w:val="00F41469"/>
    <w:rsid w:val="00F72265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C7C17C3-7B1E-43DF-8D60-DCFD19AF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20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135D-7EDE-4B73-90E2-963F7B68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19</cp:revision>
  <cp:lastPrinted>2017-08-04T13:47:00Z</cp:lastPrinted>
  <dcterms:created xsi:type="dcterms:W3CDTF">2018-11-13T10:58:00Z</dcterms:created>
  <dcterms:modified xsi:type="dcterms:W3CDTF">2019-12-12T10:51:00Z</dcterms:modified>
</cp:coreProperties>
</file>